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8797" w14:textId="77777777" w:rsidR="00B51FFE" w:rsidRPr="006C1327" w:rsidRDefault="00B51FFE" w:rsidP="006C1327">
      <w:pPr>
        <w:pStyle w:val="Datum"/>
        <w:tabs>
          <w:tab w:val="left" w:pos="7286"/>
        </w:tabs>
        <w:spacing w:before="0" w:after="120"/>
        <w:ind w:left="709"/>
        <w:rPr>
          <w:rFonts w:ascii="Calibri" w:hAnsi="Calibri"/>
          <w:sz w:val="22"/>
          <w:szCs w:val="22"/>
          <w:lang w:val="en-GB"/>
        </w:rPr>
      </w:pPr>
    </w:p>
    <w:p w14:paraId="1C4F9CB3" w14:textId="77777777" w:rsidR="00A13901" w:rsidRPr="006C1327" w:rsidRDefault="00A13901" w:rsidP="00A13901">
      <w:pPr>
        <w:rPr>
          <w:rFonts w:ascii="Calibri" w:hAnsi="Calibri"/>
          <w:sz w:val="22"/>
          <w:lang w:val="en-GB"/>
        </w:rPr>
      </w:pPr>
    </w:p>
    <w:p w14:paraId="353B47A2" w14:textId="00EAE327" w:rsidR="00A13901" w:rsidRPr="004D0232" w:rsidRDefault="004D0232" w:rsidP="00C725DE">
      <w:pPr>
        <w:jc w:val="center"/>
        <w:rPr>
          <w:rFonts w:ascii="Calibri" w:hAnsi="Calibri"/>
          <w:b/>
          <w:sz w:val="32"/>
          <w:szCs w:val="32"/>
          <w:u w:val="single"/>
          <w:lang w:val="nl-BE"/>
        </w:rPr>
      </w:pP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Wetenschappelijk Onderzoek</w:t>
      </w:r>
      <w:r w:rsidR="006C1327" w:rsidRPr="004D0232">
        <w:rPr>
          <w:rFonts w:ascii="Calibri" w:hAnsi="Calibri"/>
          <w:b/>
          <w:sz w:val="32"/>
          <w:szCs w:val="32"/>
          <w:u w:val="single"/>
          <w:lang w:val="nl-BE"/>
        </w:rPr>
        <w:t xml:space="preserve"> </w:t>
      </w:r>
      <w:r w:rsidR="003660BD" w:rsidRPr="004D0232">
        <w:rPr>
          <w:rFonts w:ascii="Calibri" w:hAnsi="Calibri"/>
          <w:b/>
          <w:sz w:val="32"/>
          <w:szCs w:val="32"/>
          <w:u w:val="single"/>
          <w:lang w:val="nl-BE"/>
        </w:rPr>
        <w:t xml:space="preserve">NMSC: </w:t>
      </w:r>
      <w:r w:rsidRPr="004D0232">
        <w:rPr>
          <w:rFonts w:ascii="Calibri" w:hAnsi="Calibri"/>
          <w:b/>
          <w:sz w:val="32"/>
          <w:szCs w:val="32"/>
          <w:u w:val="single"/>
          <w:lang w:val="nl-BE"/>
        </w:rPr>
        <w:t>lopende s</w:t>
      </w:r>
      <w:r>
        <w:rPr>
          <w:rFonts w:ascii="Calibri" w:hAnsi="Calibri"/>
          <w:b/>
          <w:sz w:val="32"/>
          <w:szCs w:val="32"/>
          <w:u w:val="single"/>
          <w:lang w:val="nl-BE"/>
        </w:rPr>
        <w:t>tudie</w:t>
      </w:r>
    </w:p>
    <w:tbl>
      <w:tblPr>
        <w:tblStyle w:val="Tabelraster"/>
        <w:tblW w:w="13462" w:type="dxa"/>
        <w:tblLook w:val="04A0" w:firstRow="1" w:lastRow="0" w:firstColumn="1" w:lastColumn="0" w:noHBand="0" w:noVBand="1"/>
      </w:tblPr>
      <w:tblGrid>
        <w:gridCol w:w="3256"/>
        <w:gridCol w:w="10206"/>
      </w:tblGrid>
      <w:tr w:rsidR="004D0232" w:rsidRPr="006C1327" w14:paraId="4C4E6E70" w14:textId="77777777" w:rsidTr="006C1327">
        <w:trPr>
          <w:trHeight w:val="423"/>
        </w:trPr>
        <w:tc>
          <w:tcPr>
            <w:tcW w:w="3256" w:type="dxa"/>
          </w:tcPr>
          <w:p w14:paraId="7B73248C" w14:textId="66F1E4B2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Titel studie</w:t>
            </w:r>
          </w:p>
        </w:tc>
        <w:tc>
          <w:tcPr>
            <w:tcW w:w="10206" w:type="dxa"/>
          </w:tcPr>
          <w:p w14:paraId="0B4E0CD1" w14:textId="38A8F4CC" w:rsidR="004D0232" w:rsidRPr="006C1327" w:rsidRDefault="00A443A9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Tysabri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observatieprogramma</w:t>
            </w:r>
            <w:proofErr w:type="spellEnd"/>
          </w:p>
        </w:tc>
      </w:tr>
      <w:tr w:rsidR="004D0232" w:rsidRPr="006C1327" w14:paraId="52A1F7B4" w14:textId="77777777" w:rsidTr="006C1327">
        <w:trPr>
          <w:trHeight w:val="423"/>
        </w:trPr>
        <w:tc>
          <w:tcPr>
            <w:tcW w:w="3256" w:type="dxa"/>
          </w:tcPr>
          <w:p w14:paraId="3A0573B7" w14:textId="2FAC8DED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Acronym </w:t>
            </w:r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indien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beschikbaar</w:t>
            </w:r>
            <w:proofErr w:type="spellEnd"/>
            <w:r w:rsidRPr="006C1327">
              <w:rPr>
                <w:rFonts w:ascii="Calibri" w:hAnsi="Calibri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7E350230" w14:textId="169B9DB8" w:rsidR="004D0232" w:rsidRPr="006C1327" w:rsidRDefault="00A443A9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TOP</w:t>
            </w:r>
          </w:p>
        </w:tc>
      </w:tr>
      <w:tr w:rsidR="004D0232" w:rsidRPr="006C1327" w14:paraId="659622BD" w14:textId="77777777" w:rsidTr="006C1327">
        <w:trPr>
          <w:trHeight w:val="389"/>
        </w:trPr>
        <w:tc>
          <w:tcPr>
            <w:tcW w:w="3256" w:type="dxa"/>
          </w:tcPr>
          <w:p w14:paraId="1A05ABCF" w14:textId="331EC4B8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Samenvatting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  <w:lang w:val="en-GB"/>
              </w:rPr>
              <w:t>/abstract</w:t>
            </w:r>
            <w:r w:rsidRPr="006C1327">
              <w:rPr>
                <w:rFonts w:ascii="Calibri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0CB536B3" w14:textId="0242924C" w:rsidR="004D0232" w:rsidRPr="004D0232" w:rsidRDefault="004D0232" w:rsidP="004D0232">
            <w:p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 xml:space="preserve">(max 200 </w:t>
            </w:r>
            <w:proofErr w:type="spellStart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wo</w:t>
            </w:r>
            <w:r>
              <w:rPr>
                <w:rFonts w:ascii="Calibri" w:hAnsi="Calibri" w:cs="Arial"/>
                <w:sz w:val="24"/>
                <w:szCs w:val="24"/>
                <w:lang w:val="en-GB"/>
              </w:rPr>
              <w:t>orden</w:t>
            </w:r>
            <w:proofErr w:type="spellEnd"/>
            <w:r w:rsidRPr="004D0232">
              <w:rPr>
                <w:rFonts w:ascii="Calibri" w:hAnsi="Calibri" w:cs="Arial"/>
                <w:sz w:val="24"/>
                <w:szCs w:val="24"/>
                <w:lang w:val="en-GB"/>
              </w:rPr>
              <w:t>)</w:t>
            </w:r>
          </w:p>
        </w:tc>
        <w:tc>
          <w:tcPr>
            <w:tcW w:w="10206" w:type="dxa"/>
          </w:tcPr>
          <w:p w14:paraId="1F00324B" w14:textId="3CCC8AF7" w:rsidR="004D0232" w:rsidRPr="00A443A9" w:rsidRDefault="00A443A9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A443A9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Een observationele studie om meer te weten te komen over de veiligheid en de voordelen op langere termijn van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Tysabri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wanneer dit gebruikt wordt in de klinische praktijk. Aan het programma nemen wereldwijd 6500 patiënten deel aan deze studie.</w:t>
            </w:r>
            <w:r w:rsidR="008D748C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In België : 677 patiënten</w:t>
            </w:r>
            <w:bookmarkStart w:id="0" w:name="_GoBack"/>
            <w:bookmarkEnd w:id="0"/>
          </w:p>
        </w:tc>
      </w:tr>
      <w:tr w:rsidR="004D0232" w:rsidRPr="006C1327" w14:paraId="0A6E8544" w14:textId="77777777" w:rsidTr="006C1327">
        <w:trPr>
          <w:trHeight w:val="389"/>
        </w:trPr>
        <w:tc>
          <w:tcPr>
            <w:tcW w:w="3256" w:type="dxa"/>
          </w:tcPr>
          <w:p w14:paraId="2A5CCEE9" w14:textId="60B51B20" w:rsidR="004D0232" w:rsidRPr="00A443A9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nl-BE"/>
              </w:rPr>
            </w:pPr>
            <w:r w:rsidRPr="00A443A9">
              <w:rPr>
                <w:rFonts w:ascii="Calibri" w:hAnsi="Calibri" w:cs="Arial"/>
                <w:b/>
                <w:sz w:val="24"/>
                <w:szCs w:val="24"/>
                <w:lang w:val="nl-BE"/>
              </w:rPr>
              <w:t>Soort studie</w:t>
            </w:r>
          </w:p>
        </w:tc>
        <w:tc>
          <w:tcPr>
            <w:tcW w:w="10206" w:type="dxa"/>
          </w:tcPr>
          <w:p w14:paraId="457A9337" w14:textId="44C419B0" w:rsidR="004D0232" w:rsidRPr="00A443A9" w:rsidRDefault="004D023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 w:rsidRPr="00A443A9"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multicenter</w:t>
            </w:r>
          </w:p>
        </w:tc>
      </w:tr>
      <w:tr w:rsidR="004D0232" w:rsidRPr="004D0232" w14:paraId="539A7088" w14:textId="77777777" w:rsidTr="006C1327">
        <w:trPr>
          <w:trHeight w:val="389"/>
        </w:trPr>
        <w:tc>
          <w:tcPr>
            <w:tcW w:w="3256" w:type="dxa"/>
          </w:tcPr>
          <w:p w14:paraId="5A180FE8" w14:textId="77777777" w:rsidR="004D0232" w:rsidRDefault="004D0232" w:rsidP="004D023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Hoofdonderzoeker/promotor</w:t>
            </w:r>
          </w:p>
          <w:p w14:paraId="18F6EAB3" w14:textId="67B1E95F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3660BD">
              <w:rPr>
                <w:rFonts w:ascii="Calibri" w:hAnsi="Calibri"/>
                <w:i/>
                <w:sz w:val="24"/>
                <w:szCs w:val="24"/>
              </w:rPr>
              <w:t>(naam + instelling)</w:t>
            </w:r>
          </w:p>
        </w:tc>
        <w:tc>
          <w:tcPr>
            <w:tcW w:w="10206" w:type="dxa"/>
          </w:tcPr>
          <w:p w14:paraId="539699E3" w14:textId="70FBD864" w:rsidR="004D0232" w:rsidRPr="004D0232" w:rsidRDefault="00A443A9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Prof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D’hooghe</w:t>
            </w:r>
            <w:proofErr w:type="spellEnd"/>
          </w:p>
        </w:tc>
      </w:tr>
      <w:tr w:rsidR="004D0232" w:rsidRPr="006C1327" w14:paraId="35797436" w14:textId="77777777" w:rsidTr="006C1327">
        <w:trPr>
          <w:trHeight w:val="389"/>
        </w:trPr>
        <w:tc>
          <w:tcPr>
            <w:tcW w:w="3256" w:type="dxa"/>
          </w:tcPr>
          <w:p w14:paraId="04FF8095" w14:textId="0052EB7A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Lokale hoofdonderzoeker </w:t>
            </w:r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(NMSC)</w:t>
            </w:r>
          </w:p>
        </w:tc>
        <w:tc>
          <w:tcPr>
            <w:tcW w:w="10206" w:type="dxa"/>
          </w:tcPr>
          <w:p w14:paraId="58F476AB" w14:textId="77777777" w:rsidR="004D0232" w:rsidRPr="006C1327" w:rsidRDefault="004D0232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</w:p>
        </w:tc>
      </w:tr>
      <w:tr w:rsidR="004D0232" w:rsidRPr="004D0232" w14:paraId="5988D49F" w14:textId="77777777" w:rsidTr="006C1327">
        <w:trPr>
          <w:trHeight w:val="415"/>
        </w:trPr>
        <w:tc>
          <w:tcPr>
            <w:tcW w:w="3256" w:type="dxa"/>
          </w:tcPr>
          <w:p w14:paraId="3481106B" w14:textId="289F392B" w:rsidR="004D0232" w:rsidRPr="004D0232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b/>
                <w:sz w:val="24"/>
                <w:szCs w:val="24"/>
                <w:lang w:val="nl-BE"/>
              </w:rPr>
              <w:t>Duur van de stu</w:t>
            </w:r>
            <w:r>
              <w:rPr>
                <w:rFonts w:ascii="Calibri" w:hAnsi="Calibri"/>
                <w:b/>
                <w:sz w:val="24"/>
                <w:szCs w:val="24"/>
                <w:lang w:val="nl-BE"/>
              </w:rPr>
              <w:t>die</w:t>
            </w:r>
          </w:p>
          <w:p w14:paraId="66DBEDCA" w14:textId="6A965E67" w:rsidR="004D0232" w:rsidRPr="004D0232" w:rsidRDefault="004D0232" w:rsidP="004D0232">
            <w:pPr>
              <w:rPr>
                <w:rFonts w:ascii="Calibri" w:hAnsi="Calibri"/>
                <w:i/>
                <w:sz w:val="24"/>
                <w:szCs w:val="24"/>
                <w:lang w:val="nl-BE"/>
              </w:rPr>
            </w:pP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nl-BE"/>
              </w:rPr>
              <w:t>maanden/jaren</w:t>
            </w:r>
            <w:r w:rsidRPr="004D0232">
              <w:rPr>
                <w:rFonts w:ascii="Calibri" w:hAnsi="Calibri"/>
                <w:i/>
                <w:sz w:val="24"/>
                <w:szCs w:val="24"/>
                <w:lang w:val="nl-BE"/>
              </w:rPr>
              <w:t xml:space="preserve">) </w:t>
            </w:r>
          </w:p>
        </w:tc>
        <w:tc>
          <w:tcPr>
            <w:tcW w:w="10206" w:type="dxa"/>
          </w:tcPr>
          <w:p w14:paraId="1E3E5D2A" w14:textId="08A95BA8" w:rsidR="004D0232" w:rsidRPr="004D0232" w:rsidRDefault="00A443A9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nl-BE"/>
              </w:rPr>
              <w:t>15 jaar</w:t>
            </w:r>
          </w:p>
        </w:tc>
      </w:tr>
      <w:tr w:rsidR="004D0232" w:rsidRPr="006C1327" w14:paraId="191DE53A" w14:textId="77777777" w:rsidTr="006C1327">
        <w:trPr>
          <w:trHeight w:val="389"/>
        </w:trPr>
        <w:tc>
          <w:tcPr>
            <w:tcW w:w="3256" w:type="dxa"/>
          </w:tcPr>
          <w:p w14:paraId="7151B2B9" w14:textId="76BC035A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proofErr w:type="spellStart"/>
            <w:r w:rsidRPr="006C1327">
              <w:rPr>
                <w:rFonts w:ascii="Calibri" w:hAnsi="Calibri"/>
                <w:b/>
                <w:sz w:val="24"/>
                <w:szCs w:val="24"/>
                <w:lang w:val="en-GB"/>
              </w:rPr>
              <w:t>Startdat</w:t>
            </w: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um</w:t>
            </w:r>
            <w:proofErr w:type="spellEnd"/>
          </w:p>
        </w:tc>
        <w:tc>
          <w:tcPr>
            <w:tcW w:w="10206" w:type="dxa"/>
          </w:tcPr>
          <w:p w14:paraId="664250AD" w14:textId="642E0216" w:rsidR="004D0232" w:rsidRPr="006C1327" w:rsidRDefault="00A443A9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2010</w:t>
            </w:r>
          </w:p>
        </w:tc>
      </w:tr>
      <w:tr w:rsidR="004D0232" w:rsidRPr="006C1327" w14:paraId="5660B460" w14:textId="77777777" w:rsidTr="006C1327">
        <w:trPr>
          <w:trHeight w:val="389"/>
        </w:trPr>
        <w:tc>
          <w:tcPr>
            <w:tcW w:w="3256" w:type="dxa"/>
          </w:tcPr>
          <w:p w14:paraId="2AEF9686" w14:textId="2F9BEBC9" w:rsidR="004D0232" w:rsidRPr="006C1327" w:rsidRDefault="004D0232" w:rsidP="004D023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Voorziene einddatum</w:t>
            </w:r>
          </w:p>
        </w:tc>
        <w:tc>
          <w:tcPr>
            <w:tcW w:w="10206" w:type="dxa"/>
          </w:tcPr>
          <w:p w14:paraId="446E4BDA" w14:textId="5412FFD3" w:rsidR="004D0232" w:rsidRPr="006C1327" w:rsidRDefault="00A443A9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2025</w:t>
            </w:r>
          </w:p>
        </w:tc>
      </w:tr>
      <w:tr w:rsidR="004D0232" w:rsidRPr="006C1327" w14:paraId="3E865905" w14:textId="77777777" w:rsidTr="006C1327">
        <w:trPr>
          <w:trHeight w:val="389"/>
        </w:trPr>
        <w:tc>
          <w:tcPr>
            <w:tcW w:w="3256" w:type="dxa"/>
          </w:tcPr>
          <w:p w14:paraId="5F9907FB" w14:textId="480103FE" w:rsidR="004D0232" w:rsidRPr="006C1327" w:rsidRDefault="004D0232" w:rsidP="004D0232">
            <w:pPr>
              <w:rPr>
                <w:rFonts w:ascii="Calibri" w:hAnsi="Calibri" w:cs="Arial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Mogelijkheid tot deelname</w:t>
            </w:r>
          </w:p>
        </w:tc>
        <w:tc>
          <w:tcPr>
            <w:tcW w:w="10206" w:type="dxa"/>
          </w:tcPr>
          <w:p w14:paraId="0CD4106A" w14:textId="4DFB0D4D" w:rsidR="004D0232" w:rsidRPr="006C1327" w:rsidRDefault="00A443A9" w:rsidP="004D0232">
            <w:pP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Geen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deelname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meer</w:t>
            </w:r>
            <w:proofErr w:type="spellEnd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9CB084" w:themeColor="accent2"/>
                <w:sz w:val="24"/>
                <w:szCs w:val="24"/>
                <w:lang w:val="en-GB"/>
              </w:rPr>
              <w:t>mogelijk</w:t>
            </w:r>
            <w:proofErr w:type="spellEnd"/>
          </w:p>
        </w:tc>
      </w:tr>
    </w:tbl>
    <w:p w14:paraId="56F499F8" w14:textId="7733238E" w:rsidR="00B03818" w:rsidRDefault="00B03818" w:rsidP="007128DF">
      <w:pPr>
        <w:rPr>
          <w:b/>
          <w:color w:val="9CB084" w:themeColor="accent2"/>
          <w:sz w:val="24"/>
          <w:szCs w:val="24"/>
          <w:lang w:val="en-GB"/>
        </w:rPr>
      </w:pPr>
    </w:p>
    <w:p w14:paraId="6EA5F6CF" w14:textId="4B63073D" w:rsidR="00C725DE" w:rsidRPr="006C1327" w:rsidRDefault="00C725DE" w:rsidP="003660BD">
      <w:pPr>
        <w:spacing w:after="0"/>
        <w:ind w:left="142"/>
        <w:rPr>
          <w:rFonts w:ascii="Calibri" w:hAnsi="Calibri"/>
          <w:sz w:val="24"/>
          <w:szCs w:val="24"/>
          <w:lang w:val="en-GB"/>
        </w:rPr>
      </w:pPr>
    </w:p>
    <w:p w14:paraId="6FFA49A0" w14:textId="1599E797" w:rsidR="00A13901" w:rsidRPr="006C1327" w:rsidRDefault="003660BD" w:rsidP="003660BD">
      <w:pPr>
        <w:tabs>
          <w:tab w:val="left" w:pos="5835"/>
          <w:tab w:val="right" w:pos="8505"/>
        </w:tabs>
        <w:rPr>
          <w:rFonts w:ascii="Calibri" w:hAnsi="Calibri"/>
          <w:sz w:val="22"/>
          <w:lang w:val="en-GB"/>
        </w:rPr>
      </w:pPr>
      <w:r w:rsidRPr="006C1327">
        <w:rPr>
          <w:rFonts w:ascii="Calibri" w:hAnsi="Calibri"/>
          <w:sz w:val="22"/>
          <w:lang w:val="en-GB"/>
        </w:rPr>
        <w:tab/>
      </w:r>
      <w:r w:rsidRPr="006C1327">
        <w:rPr>
          <w:rFonts w:ascii="Calibri" w:hAnsi="Calibri"/>
          <w:sz w:val="22"/>
          <w:lang w:val="en-GB"/>
        </w:rPr>
        <w:tab/>
      </w:r>
    </w:p>
    <w:sectPr w:rsidR="00A13901" w:rsidRPr="006C1327" w:rsidSect="006C1327">
      <w:headerReference w:type="default" r:id="rId13"/>
      <w:footerReference w:type="default" r:id="rId14"/>
      <w:pgSz w:w="16839" w:h="11907" w:orient="landscape" w:code="9"/>
      <w:pgMar w:top="993" w:right="567" w:bottom="1701" w:left="1418" w:header="86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715BB" w14:textId="77777777" w:rsidR="00C725DE" w:rsidRDefault="00C725DE">
      <w:pPr>
        <w:spacing w:after="0" w:line="240" w:lineRule="auto"/>
      </w:pPr>
      <w:r>
        <w:separator/>
      </w:r>
    </w:p>
  </w:endnote>
  <w:endnote w:type="continuationSeparator" w:id="0">
    <w:p w14:paraId="772759FB" w14:textId="77777777" w:rsidR="00C725DE" w:rsidRDefault="00C7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n SemiBold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SunSC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8A7DA" w14:textId="77777777" w:rsidR="00C725DE" w:rsidRDefault="00C725DE">
    <w:r>
      <w:rPr>
        <w:noProof/>
        <w:lang w:val="nl-BE" w:eastAsia="nl-BE"/>
      </w:rPr>
      <w:drawing>
        <wp:anchor distT="0" distB="0" distL="114300" distR="114300" simplePos="0" relativeHeight="251661824" behindDoc="0" locked="0" layoutInCell="1" allowOverlap="1" wp14:anchorId="788ED502" wp14:editId="1A8EB25A">
          <wp:simplePos x="0" y="0"/>
          <wp:positionH relativeFrom="column">
            <wp:posOffset>-172085</wp:posOffset>
          </wp:positionH>
          <wp:positionV relativeFrom="paragraph">
            <wp:posOffset>-280670</wp:posOffset>
          </wp:positionV>
          <wp:extent cx="3340100" cy="596900"/>
          <wp:effectExtent l="19050" t="0" r="0" b="0"/>
          <wp:wrapNone/>
          <wp:docPr id="1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5" t="54744" r="8680" b="25430"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77C08FE" w14:textId="77777777" w:rsidR="00C725DE" w:rsidRPr="00B141CA" w:rsidRDefault="00C725DE" w:rsidP="00B141CA">
    <w:pPr>
      <w:autoSpaceDE w:val="0"/>
      <w:autoSpaceDN w:val="0"/>
      <w:adjustRightInd w:val="0"/>
      <w:spacing w:after="0"/>
      <w:rPr>
        <w:rFonts w:ascii="Sun SemiBold" w:hAnsi="Sun SemiBold" w:cs="SunSC-SemiBold"/>
        <w:b/>
        <w:bCs/>
        <w:color w:val="80715D"/>
        <w:sz w:val="16"/>
        <w:szCs w:val="16"/>
        <w:lang w:val="nl-BE" w:eastAsia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19D2" w14:textId="77777777" w:rsidR="00C725DE" w:rsidRDefault="00C725DE">
      <w:pPr>
        <w:spacing w:after="0" w:line="240" w:lineRule="auto"/>
      </w:pPr>
      <w:r>
        <w:separator/>
      </w:r>
    </w:p>
  </w:footnote>
  <w:footnote w:type="continuationSeparator" w:id="0">
    <w:p w14:paraId="32FEA2A6" w14:textId="77777777" w:rsidR="00C725DE" w:rsidRDefault="00C72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F91F" w14:textId="0A0FF62C" w:rsidR="00C725DE" w:rsidRDefault="006C1327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848" behindDoc="0" locked="0" layoutInCell="1" allowOverlap="1" wp14:anchorId="2163B693" wp14:editId="224160A8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1478280" cy="647700"/>
          <wp:effectExtent l="0" t="0" r="7620" b="0"/>
          <wp:wrapTopAndBottom/>
          <wp:docPr id="12" name="Afbeelding 0" descr="MScent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ent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82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BE182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D4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6BE7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23EE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AE0EFF"/>
    <w:multiLevelType w:val="hybridMultilevel"/>
    <w:tmpl w:val="F39EA932"/>
    <w:lvl w:ilvl="0" w:tplc="9E42BC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822EA"/>
    <w:multiLevelType w:val="hybridMultilevel"/>
    <w:tmpl w:val="DAE884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94CB0"/>
    <w:multiLevelType w:val="hybridMultilevel"/>
    <w:tmpl w:val="DA3A68CC"/>
    <w:lvl w:ilvl="0" w:tplc="BD446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21B12"/>
    <w:multiLevelType w:val="hybridMultilevel"/>
    <w:tmpl w:val="916A28F0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5953" fillcolor="none [1942]" stroke="f">
      <v:fill color="none [1942]"/>
      <v:stroke on="f"/>
      <o:colormenu v:ext="edit" fillcolor="none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CB"/>
    <w:rsid w:val="00006E17"/>
    <w:rsid w:val="00020078"/>
    <w:rsid w:val="00022827"/>
    <w:rsid w:val="00032220"/>
    <w:rsid w:val="00035743"/>
    <w:rsid w:val="000409AD"/>
    <w:rsid w:val="00044384"/>
    <w:rsid w:val="00045830"/>
    <w:rsid w:val="00074552"/>
    <w:rsid w:val="0008046D"/>
    <w:rsid w:val="00087718"/>
    <w:rsid w:val="00097021"/>
    <w:rsid w:val="000B2F27"/>
    <w:rsid w:val="000D1673"/>
    <w:rsid w:val="000E37D7"/>
    <w:rsid w:val="000F58DF"/>
    <w:rsid w:val="00131BEA"/>
    <w:rsid w:val="00132412"/>
    <w:rsid w:val="00137C84"/>
    <w:rsid w:val="001600E9"/>
    <w:rsid w:val="001675EB"/>
    <w:rsid w:val="0018253A"/>
    <w:rsid w:val="00196CDA"/>
    <w:rsid w:val="001D13AE"/>
    <w:rsid w:val="001F00EB"/>
    <w:rsid w:val="00220600"/>
    <w:rsid w:val="00233DD3"/>
    <w:rsid w:val="00235496"/>
    <w:rsid w:val="00252700"/>
    <w:rsid w:val="002560FB"/>
    <w:rsid w:val="00257B43"/>
    <w:rsid w:val="002C5064"/>
    <w:rsid w:val="002D7C7A"/>
    <w:rsid w:val="002E5EF9"/>
    <w:rsid w:val="00306DCA"/>
    <w:rsid w:val="003141CD"/>
    <w:rsid w:val="0032667F"/>
    <w:rsid w:val="00334AA6"/>
    <w:rsid w:val="00354C3A"/>
    <w:rsid w:val="003660BD"/>
    <w:rsid w:val="00381F09"/>
    <w:rsid w:val="00395BD3"/>
    <w:rsid w:val="003B53CE"/>
    <w:rsid w:val="003B6ED5"/>
    <w:rsid w:val="003C0680"/>
    <w:rsid w:val="003E7AD2"/>
    <w:rsid w:val="00417C20"/>
    <w:rsid w:val="00452A54"/>
    <w:rsid w:val="00480F5F"/>
    <w:rsid w:val="004B152F"/>
    <w:rsid w:val="004D0232"/>
    <w:rsid w:val="004D13CB"/>
    <w:rsid w:val="004D3D06"/>
    <w:rsid w:val="004D55CB"/>
    <w:rsid w:val="004D7915"/>
    <w:rsid w:val="004E731E"/>
    <w:rsid w:val="004F6030"/>
    <w:rsid w:val="00503E86"/>
    <w:rsid w:val="005077CA"/>
    <w:rsid w:val="00515200"/>
    <w:rsid w:val="00517D9F"/>
    <w:rsid w:val="0052342C"/>
    <w:rsid w:val="00562CF5"/>
    <w:rsid w:val="00563A2A"/>
    <w:rsid w:val="005640ED"/>
    <w:rsid w:val="00596076"/>
    <w:rsid w:val="005A4755"/>
    <w:rsid w:val="005A7265"/>
    <w:rsid w:val="005B659B"/>
    <w:rsid w:val="005F681F"/>
    <w:rsid w:val="00604A9C"/>
    <w:rsid w:val="00605EE2"/>
    <w:rsid w:val="00631B2E"/>
    <w:rsid w:val="006C09AB"/>
    <w:rsid w:val="006C1327"/>
    <w:rsid w:val="006E310C"/>
    <w:rsid w:val="006F5F52"/>
    <w:rsid w:val="00703BC2"/>
    <w:rsid w:val="007128DF"/>
    <w:rsid w:val="0071551E"/>
    <w:rsid w:val="00717F01"/>
    <w:rsid w:val="00720F90"/>
    <w:rsid w:val="00725F19"/>
    <w:rsid w:val="00726CF7"/>
    <w:rsid w:val="00727455"/>
    <w:rsid w:val="00763DA1"/>
    <w:rsid w:val="007A5DAF"/>
    <w:rsid w:val="007B0DAF"/>
    <w:rsid w:val="007C5571"/>
    <w:rsid w:val="007E30A8"/>
    <w:rsid w:val="00804635"/>
    <w:rsid w:val="008220B4"/>
    <w:rsid w:val="008869CC"/>
    <w:rsid w:val="008D0697"/>
    <w:rsid w:val="008D748C"/>
    <w:rsid w:val="008E1127"/>
    <w:rsid w:val="008F1C2D"/>
    <w:rsid w:val="00917BDE"/>
    <w:rsid w:val="009332C1"/>
    <w:rsid w:val="009405B4"/>
    <w:rsid w:val="0096588D"/>
    <w:rsid w:val="00965C56"/>
    <w:rsid w:val="00967456"/>
    <w:rsid w:val="0099361B"/>
    <w:rsid w:val="009A55E6"/>
    <w:rsid w:val="009C0252"/>
    <w:rsid w:val="00A0209A"/>
    <w:rsid w:val="00A13901"/>
    <w:rsid w:val="00A32E51"/>
    <w:rsid w:val="00A4071E"/>
    <w:rsid w:val="00A443A9"/>
    <w:rsid w:val="00A77796"/>
    <w:rsid w:val="00A778B8"/>
    <w:rsid w:val="00A80B2D"/>
    <w:rsid w:val="00A91F0A"/>
    <w:rsid w:val="00AA35FE"/>
    <w:rsid w:val="00AC1124"/>
    <w:rsid w:val="00AC6241"/>
    <w:rsid w:val="00AE7576"/>
    <w:rsid w:val="00AF1B83"/>
    <w:rsid w:val="00B03818"/>
    <w:rsid w:val="00B03B1C"/>
    <w:rsid w:val="00B03FB1"/>
    <w:rsid w:val="00B13D3D"/>
    <w:rsid w:val="00B141CA"/>
    <w:rsid w:val="00B141ED"/>
    <w:rsid w:val="00B15047"/>
    <w:rsid w:val="00B3655B"/>
    <w:rsid w:val="00B43EE0"/>
    <w:rsid w:val="00B51FFE"/>
    <w:rsid w:val="00B566AE"/>
    <w:rsid w:val="00B623D3"/>
    <w:rsid w:val="00B66BA0"/>
    <w:rsid w:val="00B72793"/>
    <w:rsid w:val="00B835B3"/>
    <w:rsid w:val="00B96BE7"/>
    <w:rsid w:val="00BA4A49"/>
    <w:rsid w:val="00BC47FD"/>
    <w:rsid w:val="00BE7D44"/>
    <w:rsid w:val="00C01869"/>
    <w:rsid w:val="00C60E16"/>
    <w:rsid w:val="00C725DE"/>
    <w:rsid w:val="00C86D2D"/>
    <w:rsid w:val="00C870B5"/>
    <w:rsid w:val="00C92CAE"/>
    <w:rsid w:val="00CA6EFE"/>
    <w:rsid w:val="00CD502D"/>
    <w:rsid w:val="00D05FB7"/>
    <w:rsid w:val="00D3659D"/>
    <w:rsid w:val="00D47754"/>
    <w:rsid w:val="00D8565F"/>
    <w:rsid w:val="00DA6E53"/>
    <w:rsid w:val="00DB53D2"/>
    <w:rsid w:val="00DC6C91"/>
    <w:rsid w:val="00DE038F"/>
    <w:rsid w:val="00DE1F7B"/>
    <w:rsid w:val="00DE24C8"/>
    <w:rsid w:val="00E1039C"/>
    <w:rsid w:val="00E1644D"/>
    <w:rsid w:val="00E51349"/>
    <w:rsid w:val="00E53CA7"/>
    <w:rsid w:val="00E648DD"/>
    <w:rsid w:val="00E76D6B"/>
    <w:rsid w:val="00E84C81"/>
    <w:rsid w:val="00EA7E0E"/>
    <w:rsid w:val="00EB1E33"/>
    <w:rsid w:val="00EC5F23"/>
    <w:rsid w:val="00EE5C1E"/>
    <w:rsid w:val="00F270B3"/>
    <w:rsid w:val="00F4407B"/>
    <w:rsid w:val="00F53751"/>
    <w:rsid w:val="00F556BA"/>
    <w:rsid w:val="00F865EA"/>
    <w:rsid w:val="00F915BE"/>
    <w:rsid w:val="00F96143"/>
    <w:rsid w:val="00FA22D6"/>
    <w:rsid w:val="00FA3018"/>
    <w:rsid w:val="00FB3B77"/>
    <w:rsid w:val="00FD160D"/>
    <w:rsid w:val="00F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 fillcolor="none [1942]" stroke="f">
      <v:fill color="none [1942]"/>
      <v:stroke on="f"/>
      <o:colormenu v:ext="edit" fillcolor="none" strokecolor="none [1302]"/>
    </o:shapedefaults>
    <o:shapelayout v:ext="edit">
      <o:idmap v:ext="edit" data="1"/>
    </o:shapelayout>
  </w:shapeDefaults>
  <w:doNotEmbedSmartTags/>
  <w:decimalSymbol w:val=","/>
  <w:listSeparator w:val=";"/>
  <w14:docId w14:val="5B15FA08"/>
  <w15:docId w15:val="{0087A174-3239-4714-B9C8-D38632E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0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nhideWhenUsed/>
    <w:qFormat/>
    <w:rsid w:val="00074552"/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7455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552"/>
    <w:rPr>
      <w:rFonts w:ascii="Tahoma" w:hAnsi="Tahoma" w:cs="Tahoma"/>
      <w:sz w:val="16"/>
      <w:szCs w:val="16"/>
    </w:rPr>
  </w:style>
  <w:style w:type="paragraph" w:styleId="Datum">
    <w:name w:val="Date"/>
    <w:basedOn w:val="Aanhef"/>
    <w:next w:val="Standaard"/>
    <w:link w:val="DatumChar"/>
    <w:rsid w:val="00074552"/>
    <w:pPr>
      <w:spacing w:after="480"/>
    </w:pPr>
  </w:style>
  <w:style w:type="character" w:customStyle="1" w:styleId="DatumChar">
    <w:name w:val="Datum Char"/>
    <w:basedOn w:val="Standaardalinea-lettertype"/>
    <w:link w:val="Datum"/>
    <w:rsid w:val="00074552"/>
    <w:rPr>
      <w:rFonts w:eastAsia="Times New Roman" w:cs="Times New Roman"/>
      <w:sz w:val="20"/>
      <w:szCs w:val="24"/>
    </w:rPr>
  </w:style>
  <w:style w:type="paragraph" w:customStyle="1" w:styleId="RecipientAddress">
    <w:name w:val="Recipient Address"/>
    <w:basedOn w:val="Standaard"/>
    <w:rsid w:val="00074552"/>
    <w:pPr>
      <w:spacing w:after="0" w:line="240" w:lineRule="auto"/>
      <w:contextualSpacing/>
    </w:pPr>
  </w:style>
  <w:style w:type="paragraph" w:styleId="Aanhef">
    <w:name w:val="Salutation"/>
    <w:basedOn w:val="Standaard"/>
    <w:next w:val="Standaard"/>
    <w:link w:val="AanhefChar"/>
    <w:rsid w:val="00074552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AanhefChar">
    <w:name w:val="Aanhef Char"/>
    <w:basedOn w:val="Standaardalinea-lettertype"/>
    <w:link w:val="Aanhef"/>
    <w:rsid w:val="00074552"/>
    <w:rPr>
      <w:rFonts w:eastAsia="Times New Roman" w:cs="Times New Roman"/>
      <w:sz w:val="20"/>
      <w:szCs w:val="24"/>
    </w:rPr>
  </w:style>
  <w:style w:type="paragraph" w:styleId="Handtekening">
    <w:name w:val="Signature"/>
    <w:basedOn w:val="Standaard"/>
    <w:link w:val="HandtekeningChar"/>
    <w:rsid w:val="00074552"/>
    <w:pPr>
      <w:spacing w:after="960" w:line="240" w:lineRule="auto"/>
    </w:pPr>
    <w:rPr>
      <w:rFonts w:eastAsia="Times New Roman" w:cs="Times New Roman"/>
      <w:szCs w:val="24"/>
    </w:rPr>
  </w:style>
  <w:style w:type="character" w:customStyle="1" w:styleId="HandtekeningChar">
    <w:name w:val="Handtekening Char"/>
    <w:basedOn w:val="Standaardalinea-lettertype"/>
    <w:link w:val="Handtekening"/>
    <w:rsid w:val="00074552"/>
    <w:rPr>
      <w:rFonts w:eastAsia="Times New Roman" w:cs="Times New Roman"/>
      <w:sz w:val="20"/>
      <w:szCs w:val="24"/>
    </w:rPr>
  </w:style>
  <w:style w:type="paragraph" w:styleId="Plattetekst">
    <w:name w:val="Body Text"/>
    <w:basedOn w:val="Standaard"/>
    <w:link w:val="PlattetekstChar"/>
    <w:rsid w:val="00074552"/>
  </w:style>
  <w:style w:type="character" w:customStyle="1" w:styleId="PlattetekstChar">
    <w:name w:val="Platte tekst Char"/>
    <w:basedOn w:val="Standaardalinea-lettertype"/>
    <w:link w:val="Plattetekst"/>
    <w:rsid w:val="00074552"/>
    <w:rPr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552"/>
  </w:style>
  <w:style w:type="paragraph" w:styleId="Voettekst">
    <w:name w:val="footer"/>
    <w:basedOn w:val="Standaard"/>
    <w:link w:val="VoettekstChar"/>
    <w:uiPriority w:val="99"/>
    <w:unhideWhenUsed/>
    <w:rsid w:val="00074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552"/>
  </w:style>
  <w:style w:type="paragraph" w:customStyle="1" w:styleId="Header-Name">
    <w:name w:val="Header - Name"/>
    <w:basedOn w:val="Standaard"/>
    <w:qFormat/>
    <w:rsid w:val="00074552"/>
    <w:pPr>
      <w:spacing w:after="0"/>
      <w:ind w:left="-720"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Footer-Address">
    <w:name w:val="Footer - Address"/>
    <w:basedOn w:val="Standaard"/>
    <w:qFormat/>
    <w:rsid w:val="00074552"/>
    <w:pPr>
      <w:spacing w:after="0"/>
      <w:ind w:left="-720"/>
    </w:pPr>
    <w:rPr>
      <w:caps/>
      <w:color w:val="6BB1C9" w:themeColor="accent3"/>
      <w:spacing w:val="20"/>
      <w:sz w:val="16"/>
    </w:rPr>
  </w:style>
  <w:style w:type="paragraph" w:customStyle="1" w:styleId="ReceipientAddress-Envelope">
    <w:name w:val="Receipient Address - Envelope"/>
    <w:basedOn w:val="Standaard"/>
    <w:qFormat/>
    <w:rsid w:val="00074552"/>
    <w:pPr>
      <w:spacing w:after="0"/>
      <w:ind w:left="5400"/>
      <w:contextualSpacing/>
    </w:pPr>
  </w:style>
  <w:style w:type="paragraph" w:customStyle="1" w:styleId="ReturnAddressName-Envelope">
    <w:name w:val="Return Address Name - Envelope"/>
    <w:basedOn w:val="Standaard"/>
    <w:qFormat/>
    <w:rsid w:val="00074552"/>
    <w:pPr>
      <w:spacing w:before="280" w:after="0"/>
      <w:ind w:left="432"/>
      <w:contextualSpacing/>
    </w:pPr>
    <w:rPr>
      <w:rFonts w:asciiTheme="majorHAnsi" w:hAnsiTheme="majorHAnsi"/>
      <w:caps/>
      <w:color w:val="6BB1C9" w:themeColor="accent3"/>
      <w:spacing w:val="20"/>
      <w:sz w:val="16"/>
    </w:rPr>
  </w:style>
  <w:style w:type="paragraph" w:customStyle="1" w:styleId="RecepientName-Envelope">
    <w:name w:val="Recepient Name - Envelope"/>
    <w:basedOn w:val="ReceipientAddress-Envelope"/>
    <w:qFormat/>
    <w:rsid w:val="00074552"/>
    <w:pPr>
      <w:spacing w:before="1000"/>
    </w:pPr>
    <w:rPr>
      <w:b/>
    </w:rPr>
  </w:style>
  <w:style w:type="paragraph" w:customStyle="1" w:styleId="ReturnAddress-Envelope">
    <w:name w:val="Return Address - Envelope"/>
    <w:basedOn w:val="ReturnAddressName-Envelope"/>
    <w:qFormat/>
    <w:rsid w:val="00074552"/>
    <w:pPr>
      <w:spacing w:before="0"/>
    </w:pPr>
    <w:rPr>
      <w:rFonts w:asciiTheme="minorHAnsi" w:hAnsiTheme="minorHAnsi"/>
    </w:rPr>
  </w:style>
  <w:style w:type="paragraph" w:customStyle="1" w:styleId="PlaceholderAutotext9">
    <w:name w:val="PlaceholderAutotext_9"/>
    <w:rsid w:val="00074552"/>
    <w:rPr>
      <w:rFonts w:eastAsiaTheme="minorEastAsia"/>
    </w:rPr>
  </w:style>
  <w:style w:type="table" w:styleId="Tabelraster">
    <w:name w:val="Table Grid"/>
    <w:basedOn w:val="Standaardtabel"/>
    <w:uiPriority w:val="1"/>
    <w:rsid w:val="00B1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maakprofiel1">
    <w:name w:val="Opmaakprofiel1"/>
    <w:basedOn w:val="Zwaar"/>
    <w:uiPriority w:val="1"/>
    <w:rsid w:val="00CA6EFE"/>
    <w:rPr>
      <w:b/>
      <w:bCs/>
    </w:rPr>
  </w:style>
  <w:style w:type="character" w:customStyle="1" w:styleId="Opmaakprofiel2">
    <w:name w:val="Opmaakprofiel2"/>
    <w:basedOn w:val="Zwaar"/>
    <w:uiPriority w:val="1"/>
    <w:rsid w:val="00CA6EFE"/>
    <w:rPr>
      <w:b/>
      <w:bCs/>
    </w:rPr>
  </w:style>
  <w:style w:type="character" w:styleId="Zwaar">
    <w:name w:val="Strong"/>
    <w:basedOn w:val="Standaardalinea-lettertype"/>
    <w:uiPriority w:val="2"/>
    <w:qFormat/>
    <w:rsid w:val="00CA6EFE"/>
    <w:rPr>
      <w:b/>
      <w:bCs/>
    </w:rPr>
  </w:style>
  <w:style w:type="character" w:customStyle="1" w:styleId="Opmaakprofiel3">
    <w:name w:val="Opmaakprofiel3"/>
    <w:uiPriority w:val="1"/>
    <w:rsid w:val="00703BC2"/>
    <w:rPr>
      <w:rFonts w:ascii="Calibri" w:hAnsi="Calibri"/>
      <w:b/>
      <w:sz w:val="22"/>
    </w:rPr>
  </w:style>
  <w:style w:type="character" w:customStyle="1" w:styleId="Onderwerp">
    <w:name w:val="Onderwerp"/>
    <w:basedOn w:val="Zwaar"/>
    <w:uiPriority w:val="1"/>
    <w:rsid w:val="00703BC2"/>
    <w:rPr>
      <w:rFonts w:ascii="Calibri" w:hAnsi="Calibri"/>
      <w:b/>
      <w:bCs/>
      <w:sz w:val="22"/>
    </w:rPr>
  </w:style>
  <w:style w:type="paragraph" w:styleId="Lijstalinea">
    <w:name w:val="List Paragraph"/>
    <w:basedOn w:val="Standaard"/>
    <w:uiPriority w:val="34"/>
    <w:qFormat/>
    <w:rsid w:val="00233DD3"/>
    <w:pPr>
      <w:ind w:left="720"/>
      <w:contextualSpacing/>
    </w:pPr>
  </w:style>
  <w:style w:type="table" w:styleId="Onopgemaaktetabel4">
    <w:name w:val="Plain Table 4"/>
    <w:basedOn w:val="Standaardtabel"/>
    <w:uiPriority w:val="44"/>
    <w:rsid w:val="00A139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A13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ustom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B333FF"/>
      </a:hlink>
      <a:folHlink>
        <a:srgbClr val="5300A6"/>
      </a:folHlink>
    </a:clrScheme>
    <a:fontScheme name="Business Fax">
      <a:majorFont>
        <a:latin typeface="Constantia"/>
        <a:ea typeface=""/>
        <a:cs typeface=""/>
      </a:majorFont>
      <a:minorFont>
        <a:latin typeface="Corbel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[Telefoon van bedrijf]</CompanyPhone>
  <CompanyFax/>
  <CompanyEmail>[E-mail van bedrijf]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5.xml><?xml version="1.0" encoding="utf-8"?>
<t:templateProperties xmlns:t="http://schemas.microsoft.com/templates/2006/recipientData">
  <t:recipientName>Ta.v. mevr. Marleen Coel</t:recipientName>
  <t:recipientStreetAddress>IDEWE Brussel</t:recipientStreetAddress>
  <t:recipientAddress2>Victor Hortaplein 40 – bus 10</t:recipientAddress2>
  <t:recipientCitySTZip>1050  Brussel</t:recipientCitySTZip>
</t:templateProperties>
</file>

<file path=customXml/item6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FCC94D-5F0A-4328-B41E-B32CE756B764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A0D22583-567D-4987-ACF3-61860B6A9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95143-4DC7-4D56-B8CE-71F39DFCE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8B7D1A3-64D3-465C-8A28-59FC5BAB80F3}">
  <ds:schemaRefs>
    <ds:schemaRef ds:uri="http://schemas.microsoft.com/templates/2006/recipientData"/>
  </ds:schemaRefs>
</ds:datastoreItem>
</file>

<file path=customXml/itemProps6.xml><?xml version="1.0" encoding="utf-8"?>
<ds:datastoreItem xmlns:ds="http://schemas.openxmlformats.org/officeDocument/2006/customXml" ds:itemID="{55C7BFD9-8E68-4E34-A58F-92EF690D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11CD2D6E</Template>
  <TotalTime>11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brief_algemeen_vensterrechts</vt:lpstr>
      <vt:lpstr>brief_algemeen_vensterrechts</vt:lpstr>
    </vt:vector>
  </TitlesOfParts>
  <Company>National MS Center Melsbroek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brief_algemeen_vensterrechts</dc:title>
  <dc:subject>Template - Brief algemeen  - Venster rechts</dc:subject>
  <dc:creator>Daphne Kos</dc:creator>
  <cp:keywords>Template Word Brief; Template; Brief; Word; Sjabloon; Brief algemeen; Venster rechts</cp:keywords>
  <cp:lastModifiedBy>Ann Van Remoortel</cp:lastModifiedBy>
  <cp:revision>4</cp:revision>
  <cp:lastPrinted>2019-01-24T15:41:00Z</cp:lastPrinted>
  <dcterms:created xsi:type="dcterms:W3CDTF">2021-04-15T05:52:00Z</dcterms:created>
  <dcterms:modified xsi:type="dcterms:W3CDTF">2021-04-15T07:38:00Z</dcterms:modified>
  <cp:version>1.0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TC101695619990</vt:lpwstr>
  </property>
</Properties>
</file>